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E04" w:rsidRPr="003A5E04" w:rsidRDefault="003A5E04" w:rsidP="00F03428">
      <w:pPr>
        <w:jc w:val="center"/>
        <w:rPr>
          <w:rFonts w:asciiTheme="minorHAnsi" w:hAnsiTheme="minorHAnsi" w:cstheme="minorHAnsi"/>
          <w:b/>
          <w:color w:val="FF0000"/>
          <w:sz w:val="16"/>
          <w:szCs w:val="16"/>
          <w:lang w:eastAsia="en-US"/>
        </w:rPr>
      </w:pPr>
    </w:p>
    <w:p w:rsidR="003A5E04" w:rsidRPr="00DB348E" w:rsidRDefault="003A5E04" w:rsidP="00F03428">
      <w:pPr>
        <w:jc w:val="center"/>
        <w:rPr>
          <w:rFonts w:asciiTheme="minorHAnsi" w:hAnsiTheme="minorHAnsi" w:cstheme="minorHAnsi"/>
          <w:b/>
          <w:color w:val="FF0000"/>
          <w:sz w:val="52"/>
          <w:szCs w:val="52"/>
          <w:lang w:eastAsia="en-US"/>
        </w:rPr>
      </w:pPr>
      <w:r>
        <w:rPr>
          <w:rFonts w:asciiTheme="minorHAnsi" w:hAnsiTheme="minorHAnsi" w:cstheme="minorHAnsi"/>
          <w:b/>
          <w:noProof/>
          <w:color w:val="FF0000"/>
          <w:sz w:val="52"/>
          <w:szCs w:val="52"/>
        </w:rPr>
        <w:drawing>
          <wp:inline distT="0" distB="0" distL="0" distR="0" wp14:anchorId="6A5180F5">
            <wp:extent cx="716280" cy="749868"/>
            <wp:effectExtent l="0" t="0" r="762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372" cy="76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03428" w:rsidRPr="00DB348E" w:rsidRDefault="00F03428" w:rsidP="00F03428">
      <w:pPr>
        <w:jc w:val="center"/>
        <w:rPr>
          <w:rFonts w:asciiTheme="minorHAnsi" w:hAnsiTheme="minorHAnsi" w:cstheme="minorHAnsi"/>
          <w:sz w:val="22"/>
          <w:szCs w:val="22"/>
          <w:lang w:eastAsia="en-US"/>
        </w:rPr>
      </w:pPr>
    </w:p>
    <w:p w:rsidR="00F5316D" w:rsidRPr="009A35E0" w:rsidRDefault="00F03428" w:rsidP="009A35E0">
      <w:pPr>
        <w:jc w:val="center"/>
        <w:rPr>
          <w:rFonts w:asciiTheme="minorHAnsi" w:hAnsiTheme="minorHAnsi" w:cstheme="minorHAnsi"/>
          <w:sz w:val="32"/>
          <w:szCs w:val="32"/>
          <w:u w:val="single"/>
          <w:lang w:eastAsia="en-US"/>
        </w:rPr>
      </w:pPr>
      <w:r w:rsidRPr="00DB348E">
        <w:rPr>
          <w:rFonts w:asciiTheme="minorHAnsi" w:hAnsiTheme="minorHAnsi" w:cstheme="minorHAnsi"/>
          <w:sz w:val="32"/>
          <w:szCs w:val="32"/>
          <w:u w:val="single"/>
          <w:lang w:eastAsia="en-US"/>
        </w:rPr>
        <w:t>Flaming</w:t>
      </w:r>
      <w:r w:rsidR="003A5E04">
        <w:rPr>
          <w:rFonts w:asciiTheme="minorHAnsi" w:hAnsiTheme="minorHAnsi" w:cstheme="minorHAnsi"/>
          <w:sz w:val="32"/>
          <w:szCs w:val="32"/>
          <w:u w:val="single"/>
          <w:lang w:eastAsia="en-US"/>
        </w:rPr>
        <w:t xml:space="preserve"> extension work</w:t>
      </w:r>
    </w:p>
    <w:p w:rsidR="00F5316D" w:rsidRPr="00264AA9" w:rsidRDefault="00F5316D" w:rsidP="00F5316D">
      <w:pPr>
        <w:jc w:val="center"/>
        <w:rPr>
          <w:rFonts w:ascii="Calibri" w:hAnsi="Calibri" w:cs="Calibri"/>
          <w:b/>
          <w:color w:val="002060"/>
          <w:lang w:eastAsia="en-US"/>
        </w:rPr>
      </w:pPr>
    </w:p>
    <w:p w:rsidR="00F5316D" w:rsidRDefault="00F5316D" w:rsidP="00F5316D">
      <w:pPr>
        <w:jc w:val="center"/>
        <w:rPr>
          <w:rFonts w:ascii="Calibri" w:hAnsi="Calibri" w:cs="Calibri"/>
          <w:b/>
          <w:color w:val="002060"/>
          <w:sz w:val="40"/>
          <w:szCs w:val="40"/>
          <w:lang w:eastAsia="en-US"/>
        </w:rPr>
      </w:pPr>
      <w:r w:rsidRPr="00F5316D">
        <w:rPr>
          <w:rFonts w:ascii="Calibri" w:hAnsi="Calibri" w:cs="Calibri"/>
          <w:b/>
          <w:color w:val="002060"/>
          <w:sz w:val="40"/>
          <w:szCs w:val="40"/>
          <w:lang w:eastAsia="en-US"/>
        </w:rPr>
        <w:t>WWII: WAR IN JAPAN</w:t>
      </w:r>
    </w:p>
    <w:p w:rsidR="009A35E0" w:rsidRPr="00264AA9" w:rsidRDefault="009A35E0" w:rsidP="00F5316D">
      <w:pPr>
        <w:jc w:val="center"/>
        <w:rPr>
          <w:rFonts w:ascii="Calibri" w:hAnsi="Calibri" w:cs="Calibri"/>
          <w:b/>
          <w:color w:val="002060"/>
          <w:sz w:val="16"/>
          <w:szCs w:val="16"/>
          <w:lang w:eastAsia="en-US"/>
        </w:rPr>
      </w:pPr>
    </w:p>
    <w:p w:rsidR="009A35E0" w:rsidRDefault="009A35E0" w:rsidP="009A35E0">
      <w:pPr>
        <w:jc w:val="center"/>
        <w:rPr>
          <w:rFonts w:ascii="Calibri" w:hAnsi="Calibri" w:cs="Calibri"/>
          <w:b/>
          <w:color w:val="002060"/>
          <w:sz w:val="40"/>
          <w:szCs w:val="40"/>
          <w:lang w:eastAsia="en-US"/>
        </w:rPr>
      </w:pPr>
      <w:r>
        <w:rPr>
          <w:rFonts w:ascii="Calibri" w:hAnsi="Calibri" w:cs="Calibri"/>
          <w:b/>
          <w:noProof/>
          <w:color w:val="002060"/>
          <w:sz w:val="40"/>
          <w:szCs w:val="40"/>
        </w:rPr>
        <w:drawing>
          <wp:inline distT="0" distB="0" distL="0" distR="0">
            <wp:extent cx="2712720" cy="174131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illman-Hiroshima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670"/>
                    <a:stretch/>
                  </pic:blipFill>
                  <pic:spPr bwMode="auto">
                    <a:xfrm>
                      <a:off x="0" y="0"/>
                      <a:ext cx="2743701" cy="1761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A35E0" w:rsidRPr="006808D7" w:rsidRDefault="009A35E0" w:rsidP="009A35E0">
      <w:pPr>
        <w:jc w:val="center"/>
        <w:rPr>
          <w:rFonts w:ascii="Calibri" w:hAnsi="Calibri" w:cs="Calibri"/>
          <w:b/>
          <w:color w:val="002060"/>
          <w:sz w:val="28"/>
          <w:szCs w:val="28"/>
          <w:lang w:eastAsia="en-US"/>
        </w:rPr>
      </w:pPr>
    </w:p>
    <w:p w:rsidR="00F5316D" w:rsidRPr="009A35E0" w:rsidRDefault="00F5316D" w:rsidP="009A35E0">
      <w:pPr>
        <w:rPr>
          <w:rFonts w:ascii="Calibri" w:hAnsi="Calibri" w:cs="Calibri"/>
          <w:sz w:val="28"/>
          <w:szCs w:val="28"/>
          <w:lang w:eastAsia="en-US"/>
        </w:rPr>
      </w:pPr>
      <w:r w:rsidRPr="009A35E0">
        <w:rPr>
          <w:rFonts w:ascii="Calibri" w:hAnsi="Calibri" w:cs="Calibri"/>
          <w:sz w:val="28"/>
          <w:szCs w:val="28"/>
          <w:lang w:eastAsia="en-US"/>
        </w:rPr>
        <w:t>Look at the PowerPoint about Hiroshima (</w:t>
      </w:r>
      <w:r w:rsidR="00264AA9">
        <w:rPr>
          <w:rFonts w:ascii="Calibri" w:hAnsi="Calibri" w:cs="Calibri"/>
          <w:sz w:val="28"/>
          <w:szCs w:val="28"/>
          <w:lang w:eastAsia="en-US"/>
        </w:rPr>
        <w:t>t</w:t>
      </w:r>
      <w:r w:rsidRPr="009A35E0">
        <w:rPr>
          <w:rFonts w:ascii="Calibri" w:hAnsi="Calibri" w:cs="Calibri"/>
          <w:sz w:val="28"/>
          <w:szCs w:val="28"/>
          <w:lang w:eastAsia="en-US"/>
        </w:rPr>
        <w:t>here are no horrific images)</w:t>
      </w:r>
      <w:r w:rsidR="00264AA9">
        <w:rPr>
          <w:rFonts w:ascii="Calibri" w:hAnsi="Calibri" w:cs="Calibri"/>
          <w:sz w:val="28"/>
          <w:szCs w:val="28"/>
          <w:lang w:eastAsia="en-US"/>
        </w:rPr>
        <w:t>.</w:t>
      </w:r>
    </w:p>
    <w:p w:rsidR="00F5316D" w:rsidRPr="00F5316D" w:rsidRDefault="00F5316D" w:rsidP="00F5316D">
      <w:pPr>
        <w:rPr>
          <w:rFonts w:ascii="Calibri" w:hAnsi="Calibri" w:cs="Calibri"/>
          <w:sz w:val="28"/>
          <w:szCs w:val="28"/>
          <w:lang w:eastAsia="en-US"/>
        </w:rPr>
      </w:pPr>
      <w:r>
        <w:rPr>
          <w:rFonts w:ascii="Calibri" w:hAnsi="Calibri" w:cs="Calibri"/>
          <w:sz w:val="28"/>
          <w:szCs w:val="28"/>
          <w:lang w:eastAsia="en-US"/>
        </w:rPr>
        <w:t>Use the internet to investigate</w:t>
      </w:r>
      <w:r w:rsidRPr="00F5316D">
        <w:rPr>
          <w:rFonts w:ascii="Calibri" w:hAnsi="Calibri" w:cs="Calibri"/>
          <w:sz w:val="28"/>
          <w:szCs w:val="28"/>
          <w:lang w:eastAsia="en-US"/>
        </w:rPr>
        <w:t xml:space="preserve">: </w:t>
      </w:r>
    </w:p>
    <w:p w:rsidR="00F5316D" w:rsidRPr="00F5316D" w:rsidRDefault="00F5316D" w:rsidP="00F5316D">
      <w:pPr>
        <w:rPr>
          <w:rFonts w:ascii="Calibri" w:hAnsi="Calibri" w:cs="Calibri"/>
          <w:sz w:val="28"/>
          <w:szCs w:val="28"/>
          <w:lang w:eastAsia="en-US"/>
        </w:rPr>
      </w:pPr>
      <w:r w:rsidRPr="00F5316D">
        <w:rPr>
          <w:rFonts w:ascii="Calibri" w:hAnsi="Calibri" w:cs="Calibri"/>
          <w:sz w:val="28"/>
          <w:szCs w:val="28"/>
          <w:lang w:eastAsia="en-US"/>
        </w:rPr>
        <w:t>- The bombing of Pearl Harbour</w:t>
      </w:r>
      <w:r w:rsidR="00EB56B3">
        <w:rPr>
          <w:rFonts w:ascii="Calibri" w:hAnsi="Calibri" w:cs="Calibri"/>
          <w:sz w:val="28"/>
          <w:szCs w:val="28"/>
          <w:lang w:eastAsia="en-US"/>
        </w:rPr>
        <w:t>.</w:t>
      </w:r>
    </w:p>
    <w:p w:rsidR="00F5316D" w:rsidRPr="00F5316D" w:rsidRDefault="00F5316D" w:rsidP="00F5316D">
      <w:pPr>
        <w:rPr>
          <w:rFonts w:ascii="Calibri" w:hAnsi="Calibri" w:cs="Calibri"/>
          <w:sz w:val="28"/>
          <w:szCs w:val="28"/>
          <w:lang w:eastAsia="en-US"/>
        </w:rPr>
      </w:pPr>
      <w:r w:rsidRPr="00F5316D">
        <w:rPr>
          <w:rFonts w:ascii="Calibri" w:hAnsi="Calibri" w:cs="Calibri"/>
          <w:sz w:val="28"/>
          <w:szCs w:val="28"/>
          <w:lang w:eastAsia="en-US"/>
        </w:rPr>
        <w:t xml:space="preserve">- The war from USA and Japanese point of view.  </w:t>
      </w:r>
    </w:p>
    <w:p w:rsidR="00F5316D" w:rsidRPr="00F5316D" w:rsidRDefault="00F5316D" w:rsidP="00F5316D">
      <w:pPr>
        <w:rPr>
          <w:rFonts w:ascii="Calibri" w:hAnsi="Calibri" w:cs="Calibri"/>
          <w:sz w:val="28"/>
          <w:szCs w:val="28"/>
          <w:lang w:eastAsia="en-US"/>
        </w:rPr>
      </w:pPr>
      <w:r w:rsidRPr="00F5316D">
        <w:rPr>
          <w:rFonts w:ascii="Calibri" w:hAnsi="Calibri" w:cs="Calibri"/>
          <w:sz w:val="28"/>
          <w:szCs w:val="28"/>
          <w:lang w:eastAsia="en-US"/>
        </w:rPr>
        <w:t>- The Japanese belief in no surrender</w:t>
      </w:r>
      <w:r w:rsidR="00EB56B3">
        <w:rPr>
          <w:rFonts w:ascii="Calibri" w:hAnsi="Calibri" w:cs="Calibri"/>
          <w:sz w:val="28"/>
          <w:szCs w:val="28"/>
          <w:lang w:eastAsia="en-US"/>
        </w:rPr>
        <w:t>.</w:t>
      </w:r>
    </w:p>
    <w:p w:rsidR="00F5316D" w:rsidRPr="00F5316D" w:rsidRDefault="00F5316D" w:rsidP="00F5316D">
      <w:pPr>
        <w:rPr>
          <w:rFonts w:ascii="Calibri" w:hAnsi="Calibri" w:cs="Calibri"/>
          <w:sz w:val="28"/>
          <w:szCs w:val="28"/>
          <w:lang w:eastAsia="en-US"/>
        </w:rPr>
      </w:pPr>
      <w:r w:rsidRPr="00F5316D">
        <w:rPr>
          <w:rFonts w:ascii="Calibri" w:hAnsi="Calibri" w:cs="Calibri"/>
          <w:sz w:val="28"/>
          <w:szCs w:val="28"/>
          <w:lang w:eastAsia="en-US"/>
        </w:rPr>
        <w:t>- Japanese concentration camps containing allied soldiers. How prisoners were treated and why.  </w:t>
      </w:r>
    </w:p>
    <w:p w:rsidR="00F5316D" w:rsidRDefault="00F5316D" w:rsidP="00F5316D">
      <w:pPr>
        <w:rPr>
          <w:rFonts w:ascii="Calibri" w:hAnsi="Calibri" w:cs="Calibri"/>
          <w:sz w:val="28"/>
          <w:szCs w:val="28"/>
          <w:lang w:eastAsia="en-US"/>
        </w:rPr>
      </w:pPr>
      <w:r w:rsidRPr="00F5316D">
        <w:rPr>
          <w:rFonts w:ascii="Calibri" w:hAnsi="Calibri" w:cs="Calibri"/>
          <w:sz w:val="28"/>
          <w:szCs w:val="28"/>
          <w:lang w:eastAsia="en-US"/>
        </w:rPr>
        <w:t xml:space="preserve">- The reasons for the USA dropping the atomic bomb (to speed up the end of the war) versus the Japanese civilians this killed.  </w:t>
      </w:r>
    </w:p>
    <w:p w:rsidR="000055F5" w:rsidRPr="006808D7" w:rsidRDefault="000055F5" w:rsidP="00F5316D">
      <w:pPr>
        <w:rPr>
          <w:rFonts w:ascii="Calibri" w:hAnsi="Calibri" w:cs="Calibri"/>
          <w:sz w:val="16"/>
          <w:szCs w:val="16"/>
          <w:lang w:eastAsia="en-US"/>
        </w:rPr>
      </w:pPr>
    </w:p>
    <w:p w:rsidR="000055F5" w:rsidRDefault="000055F5" w:rsidP="00F5316D">
      <w:pPr>
        <w:rPr>
          <w:rFonts w:ascii="Calibri" w:hAnsi="Calibri" w:cs="Calibri"/>
          <w:sz w:val="28"/>
          <w:szCs w:val="28"/>
          <w:lang w:eastAsia="en-US"/>
        </w:rPr>
      </w:pPr>
      <w:r>
        <w:rPr>
          <w:rFonts w:ascii="Calibri" w:hAnsi="Calibri" w:cs="Calibri"/>
          <w:sz w:val="28"/>
          <w:szCs w:val="28"/>
          <w:lang w:eastAsia="en-US"/>
        </w:rPr>
        <w:t>Suitable websites:</w:t>
      </w:r>
    </w:p>
    <w:p w:rsidR="000055F5" w:rsidRPr="00436492" w:rsidRDefault="006808D7" w:rsidP="00F5316D">
      <w:pPr>
        <w:rPr>
          <w:rFonts w:asciiTheme="minorHAnsi" w:hAnsiTheme="minorHAnsi" w:cstheme="minorHAnsi"/>
          <w:sz w:val="28"/>
          <w:szCs w:val="28"/>
        </w:rPr>
      </w:pPr>
      <w:hyperlink r:id="rId7" w:history="1">
        <w:r w:rsidR="000055F5" w:rsidRPr="00436492">
          <w:rPr>
            <w:rFonts w:asciiTheme="minorHAnsi" w:hAnsiTheme="minorHAnsi" w:cstheme="minorHAnsi"/>
            <w:color w:val="0000FF"/>
            <w:sz w:val="28"/>
            <w:szCs w:val="28"/>
            <w:u w:val="single"/>
          </w:rPr>
          <w:t>https://www.ducksters.com/history/world_war_ii/pearl_harbor_attack.php</w:t>
        </w:r>
      </w:hyperlink>
    </w:p>
    <w:p w:rsidR="00436492" w:rsidRPr="00436492" w:rsidRDefault="006808D7" w:rsidP="00F5316D">
      <w:pPr>
        <w:rPr>
          <w:rFonts w:asciiTheme="minorHAnsi" w:hAnsiTheme="minorHAnsi" w:cstheme="minorHAnsi"/>
          <w:sz w:val="28"/>
          <w:szCs w:val="28"/>
        </w:rPr>
      </w:pPr>
      <w:hyperlink r:id="rId8" w:history="1">
        <w:r w:rsidR="00436492" w:rsidRPr="00436492">
          <w:rPr>
            <w:rFonts w:asciiTheme="minorHAnsi" w:hAnsiTheme="minorHAnsi" w:cstheme="minorHAnsi"/>
            <w:color w:val="0000FF"/>
            <w:sz w:val="28"/>
            <w:szCs w:val="28"/>
            <w:u w:val="single"/>
          </w:rPr>
          <w:t>https://www.bbc.co.uk/news/magazine-33931660</w:t>
        </w:r>
      </w:hyperlink>
    </w:p>
    <w:p w:rsidR="000055F5" w:rsidRPr="00436492" w:rsidRDefault="006808D7" w:rsidP="00F5316D">
      <w:pPr>
        <w:rPr>
          <w:rFonts w:asciiTheme="minorHAnsi" w:hAnsiTheme="minorHAnsi" w:cstheme="minorHAnsi"/>
          <w:sz w:val="28"/>
          <w:szCs w:val="28"/>
          <w:lang w:eastAsia="en-US"/>
        </w:rPr>
      </w:pPr>
      <w:hyperlink r:id="rId9" w:history="1">
        <w:r w:rsidR="000055F5" w:rsidRPr="00436492">
          <w:rPr>
            <w:rFonts w:asciiTheme="minorHAnsi" w:hAnsiTheme="minorHAnsi" w:cstheme="minorHAnsi"/>
            <w:color w:val="0000FF"/>
            <w:sz w:val="28"/>
            <w:szCs w:val="28"/>
            <w:u w:val="single"/>
          </w:rPr>
          <w:t>https://www.youtube.com/watch?v=ya3et3mhdWw</w:t>
        </w:r>
      </w:hyperlink>
    </w:p>
    <w:p w:rsidR="009A35E0" w:rsidRPr="006808D7" w:rsidRDefault="009A35E0" w:rsidP="00F5316D">
      <w:pPr>
        <w:rPr>
          <w:rFonts w:ascii="Calibri" w:hAnsi="Calibri" w:cs="Calibri"/>
          <w:sz w:val="16"/>
          <w:szCs w:val="16"/>
          <w:lang w:eastAsia="en-US"/>
        </w:rPr>
      </w:pPr>
    </w:p>
    <w:p w:rsidR="00F5316D" w:rsidRDefault="00F5316D" w:rsidP="00F5316D">
      <w:pPr>
        <w:rPr>
          <w:rFonts w:ascii="Calibri" w:hAnsi="Calibri" w:cs="Calibri"/>
          <w:sz w:val="28"/>
          <w:szCs w:val="28"/>
          <w:lang w:eastAsia="en-US"/>
        </w:rPr>
      </w:pPr>
      <w:r w:rsidRPr="00F5316D">
        <w:rPr>
          <w:rFonts w:ascii="Calibri" w:hAnsi="Calibri" w:cs="Calibri"/>
          <w:sz w:val="28"/>
          <w:szCs w:val="28"/>
          <w:lang w:eastAsia="en-US"/>
        </w:rPr>
        <w:t xml:space="preserve">Task to show understanding and to use skills learnt in Mrs Virgo and Miss Kirk’s English groups: write a balanced argument, outlining why the atom bombs should/ </w:t>
      </w:r>
      <w:proofErr w:type="gramStart"/>
      <w:r w:rsidRPr="00F5316D">
        <w:rPr>
          <w:rFonts w:ascii="Calibri" w:hAnsi="Calibri" w:cs="Calibri"/>
          <w:sz w:val="28"/>
          <w:szCs w:val="28"/>
          <w:lang w:eastAsia="en-US"/>
        </w:rPr>
        <w:t>should not have been dropped</w:t>
      </w:r>
      <w:proofErr w:type="gramEnd"/>
      <w:r w:rsidRPr="00F5316D">
        <w:rPr>
          <w:rFonts w:ascii="Calibri" w:hAnsi="Calibri" w:cs="Calibri"/>
          <w:sz w:val="28"/>
          <w:szCs w:val="28"/>
          <w:lang w:eastAsia="en-US"/>
        </w:rPr>
        <w:t xml:space="preserve"> and why.</w:t>
      </w:r>
    </w:p>
    <w:p w:rsidR="005A769F" w:rsidRPr="006808D7" w:rsidRDefault="005A769F" w:rsidP="00F5316D">
      <w:pPr>
        <w:rPr>
          <w:rFonts w:ascii="Calibri" w:hAnsi="Calibri" w:cs="Calibri"/>
          <w:sz w:val="16"/>
          <w:szCs w:val="16"/>
          <w:lang w:eastAsia="en-US"/>
        </w:rPr>
      </w:pPr>
    </w:p>
    <w:p w:rsidR="005A769F" w:rsidRDefault="005A769F" w:rsidP="00F5316D">
      <w:pPr>
        <w:rPr>
          <w:rFonts w:ascii="Calibri" w:hAnsi="Calibri" w:cs="Calibri"/>
          <w:sz w:val="28"/>
          <w:szCs w:val="28"/>
          <w:lang w:eastAsia="en-US"/>
        </w:rPr>
      </w:pPr>
      <w:r>
        <w:rPr>
          <w:rFonts w:ascii="Calibri" w:hAnsi="Calibri" w:cs="Calibri"/>
          <w:sz w:val="28"/>
          <w:szCs w:val="28"/>
          <w:lang w:eastAsia="en-US"/>
        </w:rPr>
        <w:t>Remember, a b</w:t>
      </w:r>
      <w:r w:rsidR="00C75876">
        <w:rPr>
          <w:rFonts w:ascii="Calibri" w:hAnsi="Calibri" w:cs="Calibri"/>
          <w:sz w:val="28"/>
          <w:szCs w:val="28"/>
          <w:lang w:eastAsia="en-US"/>
        </w:rPr>
        <w:t>alanced argument should include</w:t>
      </w:r>
      <w:r>
        <w:rPr>
          <w:rFonts w:ascii="Calibri" w:hAnsi="Calibri" w:cs="Calibri"/>
          <w:sz w:val="28"/>
          <w:szCs w:val="28"/>
          <w:lang w:eastAsia="en-US"/>
        </w:rPr>
        <w:t xml:space="preserve"> an introduction, paragraphs for and against, and a conclusion where you weigh up the main points from each side of the argument and give your overall opinion. </w:t>
      </w:r>
    </w:p>
    <w:p w:rsidR="00BE6300" w:rsidRPr="006808D7" w:rsidRDefault="00BE6300" w:rsidP="00F5316D">
      <w:pPr>
        <w:rPr>
          <w:rFonts w:ascii="Calibri" w:hAnsi="Calibri" w:cs="Calibri"/>
          <w:sz w:val="16"/>
          <w:szCs w:val="16"/>
          <w:lang w:eastAsia="en-US"/>
        </w:rPr>
      </w:pPr>
    </w:p>
    <w:p w:rsidR="00BE6300" w:rsidRDefault="00BE6300" w:rsidP="00F5316D">
      <w:pPr>
        <w:rPr>
          <w:rFonts w:ascii="Calibri" w:hAnsi="Calibri" w:cs="Calibri"/>
          <w:sz w:val="28"/>
          <w:szCs w:val="28"/>
          <w:lang w:eastAsia="en-US"/>
        </w:rPr>
      </w:pPr>
      <w:r>
        <w:rPr>
          <w:rFonts w:ascii="Calibri" w:hAnsi="Calibri" w:cs="Calibri"/>
          <w:sz w:val="28"/>
          <w:szCs w:val="28"/>
          <w:lang w:eastAsia="en-US"/>
        </w:rPr>
        <w:t xml:space="preserve">After watching the YouTube animated film link above, you might </w:t>
      </w:r>
      <w:r w:rsidR="000F4A53">
        <w:rPr>
          <w:rFonts w:ascii="Calibri" w:hAnsi="Calibri" w:cs="Calibri"/>
          <w:sz w:val="28"/>
          <w:szCs w:val="28"/>
          <w:lang w:eastAsia="en-US"/>
        </w:rPr>
        <w:t xml:space="preserve">also </w:t>
      </w:r>
      <w:r>
        <w:rPr>
          <w:rFonts w:ascii="Calibri" w:hAnsi="Calibri" w:cs="Calibri"/>
          <w:sz w:val="28"/>
          <w:szCs w:val="28"/>
          <w:lang w:eastAsia="en-US"/>
        </w:rPr>
        <w:t>be inspired to write a poem.</w:t>
      </w:r>
    </w:p>
    <w:p w:rsidR="009A35E0" w:rsidRPr="006808D7" w:rsidRDefault="009A35E0" w:rsidP="00F5316D">
      <w:pPr>
        <w:rPr>
          <w:rFonts w:ascii="Calibri" w:hAnsi="Calibri" w:cs="Calibri"/>
          <w:sz w:val="16"/>
          <w:szCs w:val="16"/>
          <w:lang w:eastAsia="en-US"/>
        </w:rPr>
      </w:pPr>
    </w:p>
    <w:p w:rsidR="009A35E0" w:rsidRDefault="009A35E0" w:rsidP="00F5316D">
      <w:pPr>
        <w:rPr>
          <w:rFonts w:ascii="Calibri" w:hAnsi="Calibri" w:cs="Calibri"/>
          <w:sz w:val="28"/>
          <w:szCs w:val="28"/>
          <w:lang w:eastAsia="en-US"/>
        </w:rPr>
      </w:pPr>
      <w:r>
        <w:rPr>
          <w:rFonts w:ascii="Calibri" w:hAnsi="Calibri" w:cs="Calibri"/>
          <w:sz w:val="28"/>
          <w:szCs w:val="28"/>
          <w:lang w:eastAsia="en-US"/>
        </w:rPr>
        <w:t>If you are proud of your work, type it in Word and email to the school office:</w:t>
      </w:r>
    </w:p>
    <w:p w:rsidR="006808D7" w:rsidRDefault="006808D7" w:rsidP="00870842">
      <w:pPr>
        <w:rPr>
          <w:rFonts w:ascii="Calibri" w:hAnsi="Calibri" w:cs="Calibri"/>
          <w:sz w:val="28"/>
          <w:szCs w:val="28"/>
          <w:lang w:eastAsia="en-US"/>
        </w:rPr>
      </w:pPr>
      <w:hyperlink r:id="rId10" w:history="1">
        <w:r w:rsidR="009A35E0" w:rsidRPr="00064009">
          <w:rPr>
            <w:rStyle w:val="Hyperlink"/>
            <w:rFonts w:ascii="Calibri" w:hAnsi="Calibri" w:cs="Calibri"/>
            <w:sz w:val="28"/>
            <w:szCs w:val="28"/>
            <w:lang w:eastAsia="en-US"/>
          </w:rPr>
          <w:t>office@kingswood.bucks.sch.uk</w:t>
        </w:r>
      </w:hyperlink>
      <w:r w:rsidR="00BE6300">
        <w:rPr>
          <w:rFonts w:ascii="Calibri" w:hAnsi="Calibri" w:cs="Calibri"/>
          <w:sz w:val="28"/>
          <w:szCs w:val="28"/>
          <w:lang w:eastAsia="en-US"/>
        </w:rPr>
        <w:t xml:space="preserve">   </w:t>
      </w:r>
    </w:p>
    <w:p w:rsidR="00CB135E" w:rsidRPr="00BE6300" w:rsidRDefault="003B1C07" w:rsidP="00870842">
      <w:pPr>
        <w:rPr>
          <w:rFonts w:ascii="Calibri" w:hAnsi="Calibri" w:cs="Calibri"/>
          <w:sz w:val="28"/>
          <w:szCs w:val="28"/>
          <w:lang w:eastAsia="en-US"/>
        </w:rPr>
      </w:pPr>
      <w:bookmarkStart w:id="0" w:name="_GoBack"/>
      <w:bookmarkEnd w:id="0"/>
      <w:r>
        <w:rPr>
          <w:rFonts w:ascii="Calibri" w:hAnsi="Calibri" w:cs="Calibri"/>
          <w:sz w:val="28"/>
          <w:szCs w:val="28"/>
          <w:lang w:eastAsia="en-US"/>
        </w:rPr>
        <w:t>Remember to p</w:t>
      </w:r>
      <w:r w:rsidR="009A35E0">
        <w:rPr>
          <w:rFonts w:ascii="Calibri" w:hAnsi="Calibri" w:cs="Calibri"/>
          <w:sz w:val="28"/>
          <w:szCs w:val="28"/>
          <w:lang w:eastAsia="en-US"/>
        </w:rPr>
        <w:t xml:space="preserve">ut </w:t>
      </w:r>
      <w:r>
        <w:rPr>
          <w:rFonts w:ascii="Calibri" w:hAnsi="Calibri" w:cs="Calibri"/>
          <w:sz w:val="28"/>
          <w:szCs w:val="28"/>
          <w:lang w:eastAsia="en-US"/>
        </w:rPr>
        <w:t>‘</w:t>
      </w:r>
      <w:r w:rsidR="009A35E0">
        <w:rPr>
          <w:rFonts w:ascii="Calibri" w:hAnsi="Calibri" w:cs="Calibri"/>
          <w:sz w:val="28"/>
          <w:szCs w:val="28"/>
          <w:lang w:eastAsia="en-US"/>
        </w:rPr>
        <w:t xml:space="preserve">FAO </w:t>
      </w:r>
      <w:r w:rsidR="00E772E1">
        <w:rPr>
          <w:rFonts w:ascii="Calibri" w:hAnsi="Calibri" w:cs="Calibri"/>
          <w:sz w:val="28"/>
          <w:szCs w:val="28"/>
          <w:lang w:eastAsia="en-US"/>
        </w:rPr>
        <w:t>Miss Kirk</w:t>
      </w:r>
      <w:r>
        <w:rPr>
          <w:rFonts w:ascii="Calibri" w:hAnsi="Calibri" w:cs="Calibri"/>
          <w:sz w:val="28"/>
          <w:szCs w:val="28"/>
          <w:lang w:eastAsia="en-US"/>
        </w:rPr>
        <w:t>’</w:t>
      </w:r>
      <w:r w:rsidR="009A35E0">
        <w:rPr>
          <w:rFonts w:ascii="Calibri" w:hAnsi="Calibri" w:cs="Calibri"/>
          <w:sz w:val="28"/>
          <w:szCs w:val="28"/>
          <w:lang w:eastAsia="en-US"/>
        </w:rPr>
        <w:t xml:space="preserve"> in the message title. </w:t>
      </w:r>
    </w:p>
    <w:sectPr w:rsidR="00CB135E" w:rsidRPr="00BE6300" w:rsidSect="000055F5">
      <w:pgSz w:w="11906" w:h="16838"/>
      <w:pgMar w:top="426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A5239"/>
    <w:multiLevelType w:val="hybridMultilevel"/>
    <w:tmpl w:val="B4768FAC"/>
    <w:lvl w:ilvl="0" w:tplc="18BEB3A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2B26D1E"/>
    <w:multiLevelType w:val="hybridMultilevel"/>
    <w:tmpl w:val="D0280DD4"/>
    <w:lvl w:ilvl="0" w:tplc="ACC46C44">
      <w:start w:val="1"/>
      <w:numFmt w:val="decimal"/>
      <w:lvlText w:val="%1"/>
      <w:lvlJc w:val="left"/>
      <w:pPr>
        <w:ind w:left="720" w:hanging="360"/>
      </w:pPr>
      <w:rPr>
        <w:rFonts w:hint="default"/>
        <w:b/>
        <w:color w:val="002060"/>
        <w:sz w:val="4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C01491"/>
    <w:multiLevelType w:val="hybridMultilevel"/>
    <w:tmpl w:val="52FC0B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E15AD8"/>
    <w:multiLevelType w:val="hybridMultilevel"/>
    <w:tmpl w:val="1F02DF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E43"/>
    <w:rsid w:val="000055F5"/>
    <w:rsid w:val="00014819"/>
    <w:rsid w:val="000F4A53"/>
    <w:rsid w:val="00207E92"/>
    <w:rsid w:val="00264AA9"/>
    <w:rsid w:val="003A5E04"/>
    <w:rsid w:val="003B1C07"/>
    <w:rsid w:val="00436492"/>
    <w:rsid w:val="00497AF8"/>
    <w:rsid w:val="005A769F"/>
    <w:rsid w:val="006808D7"/>
    <w:rsid w:val="006F40FE"/>
    <w:rsid w:val="007E4338"/>
    <w:rsid w:val="00806581"/>
    <w:rsid w:val="00812048"/>
    <w:rsid w:val="00870842"/>
    <w:rsid w:val="009A35E0"/>
    <w:rsid w:val="009C2F87"/>
    <w:rsid w:val="009F288D"/>
    <w:rsid w:val="00A5416F"/>
    <w:rsid w:val="00A74E43"/>
    <w:rsid w:val="00BE6300"/>
    <w:rsid w:val="00BF198D"/>
    <w:rsid w:val="00C75876"/>
    <w:rsid w:val="00CB135E"/>
    <w:rsid w:val="00DB348E"/>
    <w:rsid w:val="00E772E1"/>
    <w:rsid w:val="00EB56B3"/>
    <w:rsid w:val="00EF7816"/>
    <w:rsid w:val="00F03428"/>
    <w:rsid w:val="00F53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DD697"/>
  <w15:chartTrackingRefBased/>
  <w15:docId w15:val="{0748C660-3E63-426C-A639-6652C38C2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E92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7E9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07E92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0148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7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news/magazine-3393166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ucksters.com/history/world_war_ii/pearl_harbor_attack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office@kingswood.bucks.sch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ya3et3mhdW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kirk</dc:creator>
  <cp:keywords/>
  <dc:description/>
  <cp:lastModifiedBy>e kirk</cp:lastModifiedBy>
  <cp:revision>31</cp:revision>
  <dcterms:created xsi:type="dcterms:W3CDTF">2020-03-29T14:09:00Z</dcterms:created>
  <dcterms:modified xsi:type="dcterms:W3CDTF">2020-03-29T16:38:00Z</dcterms:modified>
</cp:coreProperties>
</file>